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B3" w:rsidRPr="00D27503" w:rsidRDefault="007574B3" w:rsidP="00D27503">
      <w:pPr>
        <w:jc w:val="right"/>
        <w:rPr>
          <w:rFonts w:ascii="Times New Roman" w:hAnsi="Times New Roman" w:cs="Times New Roman"/>
          <w:sz w:val="28"/>
          <w:szCs w:val="28"/>
        </w:rPr>
      </w:pPr>
      <w:r w:rsidRPr="00D27503">
        <w:rPr>
          <w:rFonts w:ascii="Times New Roman" w:hAnsi="Times New Roman" w:cs="Times New Roman"/>
          <w:sz w:val="28"/>
          <w:szCs w:val="28"/>
        </w:rPr>
        <w:t>ФИО_______________________</w:t>
      </w:r>
    </w:p>
    <w:p w:rsidR="007574B3" w:rsidRPr="00EB5DB1" w:rsidRDefault="007574B3" w:rsidP="00D27503">
      <w:pPr>
        <w:jc w:val="center"/>
        <w:rPr>
          <w:rFonts w:ascii="Times New Roman" w:hAnsi="Times New Roman" w:cs="Times New Roman"/>
          <w:b/>
        </w:rPr>
      </w:pPr>
      <w:r w:rsidRPr="00EB5DB1">
        <w:rPr>
          <w:rFonts w:ascii="Times New Roman" w:hAnsi="Times New Roman" w:cs="Times New Roman"/>
          <w:b/>
        </w:rPr>
        <w:t xml:space="preserve">ЛИСТ САМООЦЕНКИ </w:t>
      </w:r>
      <w:r w:rsidR="00EB5DB1" w:rsidRPr="00EB5DB1">
        <w:rPr>
          <w:rFonts w:ascii="Times New Roman" w:hAnsi="Times New Roman" w:cs="Times New Roman"/>
          <w:b/>
        </w:rPr>
        <w:t xml:space="preserve">ОБРАЗОВАТЕЛЬНОЙ ДЕЯТЕЛЬНОСТИ </w:t>
      </w:r>
      <w:r w:rsidRPr="00EB5DB1">
        <w:rPr>
          <w:rFonts w:ascii="Times New Roman" w:hAnsi="Times New Roman" w:cs="Times New Roman"/>
          <w:b/>
        </w:rPr>
        <w:t xml:space="preserve">ПЕДАГОГА </w:t>
      </w:r>
      <w:proofErr w:type="gramStart"/>
      <w:r w:rsidRPr="00EB5DB1">
        <w:rPr>
          <w:rFonts w:ascii="Times New Roman" w:hAnsi="Times New Roman" w:cs="Times New Roman"/>
          <w:b/>
        </w:rPr>
        <w:t>ДО</w:t>
      </w:r>
      <w:proofErr w:type="gramEnd"/>
    </w:p>
    <w:tbl>
      <w:tblPr>
        <w:tblStyle w:val="a4"/>
        <w:tblW w:w="0" w:type="auto"/>
        <w:tblLook w:val="04A0"/>
      </w:tblPr>
      <w:tblGrid>
        <w:gridCol w:w="675"/>
        <w:gridCol w:w="5705"/>
        <w:gridCol w:w="638"/>
        <w:gridCol w:w="638"/>
        <w:gridCol w:w="638"/>
        <w:gridCol w:w="638"/>
        <w:gridCol w:w="639"/>
      </w:tblGrid>
      <w:tr w:rsidR="007574B3" w:rsidRPr="00FD073A" w:rsidTr="006874C9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D073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D073A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FD073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b/>
                <w:bCs/>
                <w:color w:val="000000"/>
                <w:sz w:val="22"/>
                <w:szCs w:val="22"/>
              </w:rPr>
              <w:t>Утверждения</w:t>
            </w:r>
          </w:p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7574B3" w:rsidRPr="00FD073A" w:rsidTr="006874C9">
        <w:tc>
          <w:tcPr>
            <w:tcW w:w="675" w:type="dxa"/>
          </w:tcPr>
          <w:p w:rsidR="007574B3" w:rsidRPr="00FD073A" w:rsidRDefault="007574B3" w:rsidP="00FD073A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1.</w:t>
            </w:r>
            <w:r w:rsidR="00FD073A" w:rsidRPr="00FD073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Я обращаю внимание на плохое настроение своих коллег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6874C9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2.</w:t>
            </w:r>
          </w:p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 xml:space="preserve">Я умею сохранять спокойствие в </w:t>
            </w:r>
            <w:proofErr w:type="gramStart"/>
            <w:r w:rsidRPr="00FD073A">
              <w:rPr>
                <w:color w:val="000000"/>
                <w:sz w:val="22"/>
                <w:szCs w:val="22"/>
              </w:rPr>
              <w:t>самых</w:t>
            </w:r>
            <w:proofErr w:type="gramEnd"/>
          </w:p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 xml:space="preserve">непредвиденных </w:t>
            </w:r>
            <w:proofErr w:type="gramStart"/>
            <w:r w:rsidRPr="00FD073A">
              <w:rPr>
                <w:color w:val="000000"/>
                <w:sz w:val="22"/>
                <w:szCs w:val="22"/>
              </w:rPr>
              <w:t>ситуациях</w:t>
            </w:r>
            <w:proofErr w:type="gramEnd"/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6874C9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0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Я легко меняю принятое решение под влиянием новой информации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6874C9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0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 xml:space="preserve">Мне всегда интересно, какие чувства вызывают у других людей мои слова и поступки 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6874C9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0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 xml:space="preserve">Для меня характерно «держать себя в руках» 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6874C9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0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 xml:space="preserve">У меня </w:t>
            </w:r>
            <w:proofErr w:type="gramStart"/>
            <w:r w:rsidRPr="00FD073A">
              <w:rPr>
                <w:color w:val="000000"/>
                <w:sz w:val="22"/>
                <w:szCs w:val="22"/>
              </w:rPr>
              <w:t>легко</w:t>
            </w:r>
            <w:proofErr w:type="gramEnd"/>
            <w:r w:rsidRPr="00FD073A">
              <w:rPr>
                <w:color w:val="000000"/>
                <w:sz w:val="22"/>
                <w:szCs w:val="22"/>
              </w:rPr>
              <w:t xml:space="preserve"> получается решать несколько задач одновременно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6874C9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70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Я легко поддерживаю разговоры на отвлеченные или связанные с другими предметами темы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6874C9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0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 xml:space="preserve">Я поощряю даже самые маленькие успехи </w:t>
            </w:r>
            <w:proofErr w:type="gramStart"/>
            <w:r w:rsidRPr="00FD073A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6874C9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0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Я умею устанавливать отношения сотрудничества с воспитанниками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6874C9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0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 xml:space="preserve">Я умею разрешать конфликты </w:t>
            </w:r>
            <w:proofErr w:type="gramStart"/>
            <w:r w:rsidRPr="00FD073A">
              <w:rPr>
                <w:color w:val="000000"/>
                <w:sz w:val="22"/>
                <w:szCs w:val="22"/>
              </w:rPr>
              <w:t>оптимальным</w:t>
            </w:r>
            <w:proofErr w:type="gramEnd"/>
          </w:p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способом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6874C9">
        <w:tc>
          <w:tcPr>
            <w:tcW w:w="675" w:type="dxa"/>
          </w:tcPr>
          <w:p w:rsidR="007574B3" w:rsidRPr="00FD073A" w:rsidRDefault="007574B3" w:rsidP="00C85D17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11</w:t>
            </w:r>
            <w:r w:rsidR="00C85D17" w:rsidRPr="00FD073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proofErr w:type="gramStart"/>
            <w:r w:rsidRPr="00FD073A">
              <w:rPr>
                <w:color w:val="000000"/>
                <w:sz w:val="22"/>
                <w:szCs w:val="22"/>
              </w:rPr>
              <w:t>Побуждаю обучающихся самостоятельно ставить и решать задачи с высокой степенью свободы и ответственности (например, подготовить задание со слабым обучающимся; придумать задания для</w:t>
            </w:r>
            <w:proofErr w:type="gramEnd"/>
          </w:p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 xml:space="preserve">самостоятельной работы и т. п.) 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6874C9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70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Новаторство – кредо каждого хорошего педагога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6874C9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70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У меня есть большой опыт участия в работе групп по разработке программ, дидактических и методических материалов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6874C9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70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 xml:space="preserve">Я постоянно предлагаю воспитанникам самостоятельно осуществлять контроль </w:t>
            </w:r>
            <w:proofErr w:type="gramStart"/>
            <w:r w:rsidRPr="00FD073A">
              <w:rPr>
                <w:color w:val="000000"/>
                <w:sz w:val="22"/>
                <w:szCs w:val="22"/>
              </w:rPr>
              <w:t>за</w:t>
            </w:r>
            <w:proofErr w:type="gramEnd"/>
          </w:p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достигнутыми результатами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6874C9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70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Я так организую занятие, чтобы обучающиеся рассуждали, дискутировали, выполняли нестандартные задания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6874C9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705" w:type="dxa"/>
          </w:tcPr>
          <w:p w:rsidR="007574B3" w:rsidRPr="00FD073A" w:rsidRDefault="007574B3" w:rsidP="00C85D17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 xml:space="preserve">На моих занятиях воспитанники </w:t>
            </w:r>
            <w:r w:rsidR="00C85D17" w:rsidRPr="00FD073A">
              <w:rPr>
                <w:color w:val="000000"/>
                <w:sz w:val="22"/>
                <w:szCs w:val="22"/>
              </w:rPr>
              <w:t>л</w:t>
            </w:r>
            <w:r w:rsidRPr="00FD073A">
              <w:rPr>
                <w:color w:val="000000"/>
                <w:sz w:val="22"/>
                <w:szCs w:val="22"/>
              </w:rPr>
              <w:t>е</w:t>
            </w:r>
            <w:r w:rsidR="00C85D17" w:rsidRPr="00FD073A">
              <w:rPr>
                <w:color w:val="000000"/>
                <w:sz w:val="22"/>
                <w:szCs w:val="22"/>
              </w:rPr>
              <w:t>гко</w:t>
            </w:r>
            <w:r w:rsidRPr="00FD073A">
              <w:rPr>
                <w:color w:val="000000"/>
                <w:sz w:val="22"/>
                <w:szCs w:val="22"/>
              </w:rPr>
              <w:t xml:space="preserve"> могут ответить на вопрос «Что должно быть достигнуто в результате занятия?» 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6C010A">
        <w:trPr>
          <w:trHeight w:val="524"/>
        </w:trPr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705" w:type="dxa"/>
          </w:tcPr>
          <w:p w:rsidR="007574B3" w:rsidRPr="00FD073A" w:rsidRDefault="007574B3" w:rsidP="006C010A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При подготовке к занятиям, помимо основного материала, я использую дополнительные материалы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6874C9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70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 xml:space="preserve">У меня есть значительный опыт совместной работы по подготовке и реализации различных мероприятий, проектов, программ и др. 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6874C9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70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 xml:space="preserve">Я уделяю много внимания формированию навыков учебной деятельности </w:t>
            </w:r>
            <w:proofErr w:type="gramStart"/>
            <w:r w:rsidRPr="00FD073A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FD073A">
              <w:rPr>
                <w:color w:val="000000"/>
                <w:sz w:val="22"/>
                <w:szCs w:val="22"/>
              </w:rPr>
              <w:t xml:space="preserve"> обучающихся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6874C9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70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 xml:space="preserve">На моих занятиях часто используются приемы </w:t>
            </w:r>
            <w:proofErr w:type="spellStart"/>
            <w:r w:rsidRPr="00FD073A">
              <w:rPr>
                <w:color w:val="000000"/>
                <w:sz w:val="22"/>
                <w:szCs w:val="22"/>
              </w:rPr>
              <w:t>взаимооценки</w:t>
            </w:r>
            <w:proofErr w:type="spellEnd"/>
            <w:r w:rsidRPr="00FD073A">
              <w:rPr>
                <w:color w:val="000000"/>
                <w:sz w:val="22"/>
                <w:szCs w:val="22"/>
              </w:rPr>
              <w:t xml:space="preserve"> и самооценки обучающихся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6874C9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70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 xml:space="preserve">Я владею технологиями реализации </w:t>
            </w:r>
            <w:proofErr w:type="spellStart"/>
            <w:r w:rsidRPr="00FD073A">
              <w:rPr>
                <w:color w:val="000000"/>
                <w:sz w:val="22"/>
                <w:szCs w:val="22"/>
              </w:rPr>
              <w:t>системнодеятельностного</w:t>
            </w:r>
            <w:proofErr w:type="spellEnd"/>
            <w:r w:rsidRPr="00FD073A">
              <w:rPr>
                <w:color w:val="000000"/>
                <w:sz w:val="22"/>
                <w:szCs w:val="22"/>
              </w:rPr>
              <w:t xml:space="preserve"> подхода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6874C9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70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Я владею методами, образовательными технологиями, создающими условия для формирования у обучающихся способностей принимать и сохранять цели и задачи на занятии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6874C9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70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 xml:space="preserve">Я достаточно глубоко знаю теоретические вопросы возрастной психологии. 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6874C9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70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Я хорошо владею различными современными методами воспитания и использую их на своих занятиях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6874C9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70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 xml:space="preserve">Я владею способами, методами, приемами формирования </w:t>
            </w:r>
            <w:r w:rsidRPr="00FD073A">
              <w:rPr>
                <w:color w:val="000000"/>
                <w:sz w:val="22"/>
                <w:szCs w:val="22"/>
              </w:rPr>
              <w:lastRenderedPageBreak/>
              <w:t>мотивации к деятельности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6874C9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70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 xml:space="preserve">Я умею создавать для конкретного воспитанника ситуацию успеха. 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6874C9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70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 xml:space="preserve">Я владею технологией проектирования вопросов проблемного характера, проблемных ситуаций на занятии. 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6874C9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70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 xml:space="preserve">Я часто на практических занятиях организую работу так, чтобы она проходила в форме исследования. 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6874C9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70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 xml:space="preserve">Я владею способами, приемами, методами организации сотрудничества на занятии. 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6874C9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70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Я владею способами, методами, приемами поддержки инициативности и самостоятельности обучающихся, развития их творческих способностей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6874C9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70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Я владею технологией организации работы группы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6874C9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70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Я могу эффективно организовать само- и взаимоконтроль на занятии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6874C9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70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Я систематически обучаю детей осуществлять рефлексивное действие на уроке?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EF5788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257" w:type="dxa"/>
            <w:gridSpan w:val="5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Учились ли Вы где-то отмеченным выше умениям? Выберите не более трех вариантов ответа.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D12037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257" w:type="dxa"/>
            <w:gridSpan w:val="5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Во время обучения в вузе, колледже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AC716C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257" w:type="dxa"/>
            <w:gridSpan w:val="5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На курсах повышения квалификации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D7526A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257" w:type="dxa"/>
            <w:gridSpan w:val="5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proofErr w:type="gramStart"/>
            <w:r w:rsidRPr="00FD073A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FD073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D073A">
              <w:rPr>
                <w:color w:val="000000"/>
                <w:sz w:val="22"/>
                <w:szCs w:val="22"/>
              </w:rPr>
              <w:t>разного</w:t>
            </w:r>
            <w:proofErr w:type="gramEnd"/>
            <w:r w:rsidRPr="00FD073A">
              <w:rPr>
                <w:color w:val="000000"/>
                <w:sz w:val="22"/>
                <w:szCs w:val="22"/>
              </w:rPr>
              <w:t xml:space="preserve"> рода образовательных семинарах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C353D6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257" w:type="dxa"/>
            <w:gridSpan w:val="5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У опытных педагогов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574B3" w:rsidRPr="00FD073A" w:rsidTr="00B72255">
        <w:tc>
          <w:tcPr>
            <w:tcW w:w="675" w:type="dxa"/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257" w:type="dxa"/>
            <w:gridSpan w:val="5"/>
            <w:tcBorders>
              <w:righ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FD073A">
              <w:rPr>
                <w:color w:val="000000"/>
                <w:sz w:val="22"/>
                <w:szCs w:val="22"/>
              </w:rPr>
              <w:t>Через самообразование (читал, размышлял и т.д.)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7574B3" w:rsidRPr="00FD073A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</w:tbl>
    <w:p w:rsidR="007574B3" w:rsidRPr="00D27503" w:rsidRDefault="007574B3" w:rsidP="00D2750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D27503">
        <w:rPr>
          <w:color w:val="000000"/>
        </w:rPr>
        <w:t xml:space="preserve"> </w:t>
      </w:r>
    </w:p>
    <w:p w:rsidR="007574B3" w:rsidRPr="00D27503" w:rsidRDefault="007574B3" w:rsidP="00D27503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D27503">
        <w:rPr>
          <w:b/>
          <w:bCs/>
          <w:color w:val="000000"/>
          <w:sz w:val="28"/>
          <w:szCs w:val="28"/>
        </w:rPr>
        <w:t xml:space="preserve">Лист самооценки компетенций педагога </w:t>
      </w:r>
      <w:proofErr w:type="gramStart"/>
      <w:r w:rsidRPr="00D27503">
        <w:rPr>
          <w:b/>
          <w:bCs/>
          <w:color w:val="000000"/>
          <w:sz w:val="28"/>
          <w:szCs w:val="28"/>
        </w:rPr>
        <w:t>ДО</w:t>
      </w:r>
      <w:proofErr w:type="gramEnd"/>
      <w:r w:rsidRPr="00D27503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D27503">
        <w:rPr>
          <w:b/>
          <w:bCs/>
          <w:color w:val="000000"/>
          <w:sz w:val="28"/>
          <w:szCs w:val="28"/>
        </w:rPr>
        <w:t>в</w:t>
      </w:r>
      <w:proofErr w:type="gramEnd"/>
      <w:r w:rsidRPr="00D27503">
        <w:rPr>
          <w:b/>
          <w:bCs/>
          <w:color w:val="000000"/>
          <w:sz w:val="28"/>
          <w:szCs w:val="28"/>
        </w:rPr>
        <w:t xml:space="preserve"> области воспитания</w:t>
      </w:r>
    </w:p>
    <w:p w:rsidR="007574B3" w:rsidRPr="00D27503" w:rsidRDefault="007574B3" w:rsidP="00D27503">
      <w:pPr>
        <w:pStyle w:val="a3"/>
        <w:spacing w:before="0" w:beforeAutospacing="0" w:after="0" w:afterAutospacing="0"/>
        <w:contextualSpacing/>
        <w:jc w:val="right"/>
        <w:rPr>
          <w:color w:val="000000"/>
        </w:rPr>
      </w:pPr>
      <w:r w:rsidRPr="00D27503">
        <w:rPr>
          <w:color w:val="00000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34"/>
        <w:gridCol w:w="5846"/>
        <w:gridCol w:w="603"/>
        <w:gridCol w:w="625"/>
        <w:gridCol w:w="592"/>
        <w:gridCol w:w="603"/>
        <w:gridCol w:w="768"/>
      </w:tblGrid>
      <w:tr w:rsidR="007574B3" w:rsidRPr="00D27503" w:rsidTr="006874C9">
        <w:tc>
          <w:tcPr>
            <w:tcW w:w="534" w:type="dxa"/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846" w:type="dxa"/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D27503">
              <w:rPr>
                <w:b/>
                <w:bCs/>
                <w:color w:val="000000"/>
              </w:rPr>
              <w:t>Утверждения</w:t>
            </w:r>
          </w:p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27503">
              <w:rPr>
                <w:b/>
                <w:bCs/>
                <w:color w:val="000000"/>
              </w:rPr>
              <w:t>1</w:t>
            </w:r>
          </w:p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27503">
              <w:rPr>
                <w:b/>
                <w:bCs/>
                <w:color w:val="000000"/>
              </w:rPr>
              <w:t>2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27503">
              <w:rPr>
                <w:b/>
                <w:bCs/>
                <w:color w:val="000000"/>
              </w:rPr>
              <w:t>3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27503">
              <w:rPr>
                <w:b/>
                <w:bCs/>
                <w:color w:val="000000"/>
              </w:rPr>
              <w:t>4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27503">
              <w:rPr>
                <w:b/>
                <w:bCs/>
                <w:color w:val="000000"/>
              </w:rPr>
              <w:t>5</w:t>
            </w:r>
          </w:p>
        </w:tc>
      </w:tr>
      <w:tr w:rsidR="007574B3" w:rsidRPr="00D27503" w:rsidTr="006874C9">
        <w:tc>
          <w:tcPr>
            <w:tcW w:w="534" w:type="dxa"/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27503">
              <w:rPr>
                <w:color w:val="000000"/>
              </w:rPr>
              <w:t>1</w:t>
            </w:r>
          </w:p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846" w:type="dxa"/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27503">
              <w:rPr>
                <w:color w:val="000000"/>
              </w:rPr>
              <w:t>Я умею строить воспитательную деятельность с учетом культурных различий детей,</w:t>
            </w:r>
          </w:p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27503">
              <w:rPr>
                <w:color w:val="000000"/>
              </w:rPr>
              <w:t>половозрастных и индивидуальных особенностей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7574B3" w:rsidRPr="00D27503" w:rsidTr="006874C9">
        <w:tc>
          <w:tcPr>
            <w:tcW w:w="534" w:type="dxa"/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27503">
              <w:rPr>
                <w:color w:val="000000"/>
              </w:rPr>
              <w:t>2</w:t>
            </w:r>
          </w:p>
        </w:tc>
        <w:tc>
          <w:tcPr>
            <w:tcW w:w="5846" w:type="dxa"/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27503">
              <w:rPr>
                <w:color w:val="000000"/>
              </w:rPr>
              <w:t>Я умею поддерживать в детском коллективе деловую, дружелюбную атмосферу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7574B3" w:rsidRPr="00D27503" w:rsidTr="006874C9">
        <w:tc>
          <w:tcPr>
            <w:tcW w:w="534" w:type="dxa"/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27503">
              <w:rPr>
                <w:color w:val="000000"/>
              </w:rPr>
              <w:t>3</w:t>
            </w:r>
          </w:p>
        </w:tc>
        <w:tc>
          <w:tcPr>
            <w:tcW w:w="5846" w:type="dxa"/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27503">
              <w:rPr>
                <w:color w:val="000000"/>
              </w:rPr>
              <w:t>Я умею помогать детям, оказавшимся в конфликтной ситуации, неблагоприятных условиях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7574B3" w:rsidRPr="00D27503" w:rsidTr="006874C9">
        <w:tc>
          <w:tcPr>
            <w:tcW w:w="534" w:type="dxa"/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27503">
              <w:rPr>
                <w:color w:val="000000"/>
              </w:rPr>
              <w:t>4</w:t>
            </w:r>
          </w:p>
        </w:tc>
        <w:tc>
          <w:tcPr>
            <w:tcW w:w="5846" w:type="dxa"/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27503">
              <w:rPr>
                <w:color w:val="000000"/>
              </w:rPr>
              <w:t xml:space="preserve">Я умею организовать различные мероприятия с детьми  и т.д. 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7574B3" w:rsidRPr="00D27503" w:rsidTr="006874C9">
        <w:tc>
          <w:tcPr>
            <w:tcW w:w="534" w:type="dxa"/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27503">
              <w:rPr>
                <w:color w:val="000000"/>
              </w:rPr>
              <w:t>5</w:t>
            </w:r>
          </w:p>
        </w:tc>
        <w:tc>
          <w:tcPr>
            <w:tcW w:w="5846" w:type="dxa"/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27503">
              <w:rPr>
                <w:color w:val="000000"/>
              </w:rPr>
              <w:t>Я умею использовать интерактивные формы и методы в воспитательной работе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7574B3" w:rsidRPr="00D27503" w:rsidTr="006874C9">
        <w:tc>
          <w:tcPr>
            <w:tcW w:w="534" w:type="dxa"/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27503">
              <w:rPr>
                <w:color w:val="000000"/>
              </w:rPr>
              <w:t>6</w:t>
            </w:r>
          </w:p>
        </w:tc>
        <w:tc>
          <w:tcPr>
            <w:tcW w:w="5846" w:type="dxa"/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27503">
              <w:rPr>
                <w:color w:val="000000"/>
              </w:rPr>
              <w:t xml:space="preserve">Я умею использовать воспитательные возможности различных видов деятельности ребенка (учебной, игровой, трудовой и т.д.) 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7574B3" w:rsidRPr="00D27503" w:rsidTr="006874C9">
        <w:tc>
          <w:tcPr>
            <w:tcW w:w="534" w:type="dxa"/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27503">
              <w:rPr>
                <w:color w:val="000000"/>
              </w:rPr>
              <w:t>7</w:t>
            </w:r>
          </w:p>
        </w:tc>
        <w:tc>
          <w:tcPr>
            <w:tcW w:w="5846" w:type="dxa"/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27503">
              <w:rPr>
                <w:color w:val="000000"/>
              </w:rPr>
              <w:t>Я умею сотрудничать с другими педагогами и специалистами в решении воспитательных задач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7574B3" w:rsidRPr="00D27503" w:rsidTr="006874C9">
        <w:tc>
          <w:tcPr>
            <w:tcW w:w="534" w:type="dxa"/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27503">
              <w:rPr>
                <w:color w:val="000000"/>
              </w:rPr>
              <w:t>8</w:t>
            </w:r>
          </w:p>
        </w:tc>
        <w:tc>
          <w:tcPr>
            <w:tcW w:w="5846" w:type="dxa"/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27503">
              <w:rPr>
                <w:color w:val="000000"/>
              </w:rPr>
              <w:t>Я умею создавать условия для формирования гражданской позиции воспитанников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7574B3" w:rsidRPr="00D27503" w:rsidTr="006874C9">
        <w:tc>
          <w:tcPr>
            <w:tcW w:w="534" w:type="dxa"/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27503">
              <w:rPr>
                <w:color w:val="000000"/>
              </w:rPr>
              <w:t>9</w:t>
            </w:r>
          </w:p>
        </w:tc>
        <w:tc>
          <w:tcPr>
            <w:tcW w:w="5846" w:type="dxa"/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27503">
              <w:rPr>
                <w:color w:val="000000"/>
              </w:rPr>
              <w:t>Я умею оказывать помощь семье в решении вопросов воспитания ребенка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7574B3" w:rsidRPr="00D27503" w:rsidTr="00ED5000">
        <w:tc>
          <w:tcPr>
            <w:tcW w:w="534" w:type="dxa"/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27503">
              <w:rPr>
                <w:color w:val="000000"/>
              </w:rPr>
              <w:t>10</w:t>
            </w:r>
          </w:p>
        </w:tc>
        <w:tc>
          <w:tcPr>
            <w:tcW w:w="8269" w:type="dxa"/>
            <w:gridSpan w:val="5"/>
            <w:tcBorders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27503">
              <w:rPr>
                <w:color w:val="000000"/>
              </w:rPr>
              <w:t xml:space="preserve">Учились ли Вы где-то отмеченным выше умениям? Выберите не более трех вариантов ответа. 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7574B3" w:rsidRPr="00D27503" w:rsidTr="00C641EB">
        <w:tc>
          <w:tcPr>
            <w:tcW w:w="534" w:type="dxa"/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8269" w:type="dxa"/>
            <w:gridSpan w:val="5"/>
            <w:tcBorders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r w:rsidRPr="00D27503">
              <w:rPr>
                <w:color w:val="000000"/>
              </w:rPr>
              <w:t>Во время обучения в вузе, колледже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7574B3" w:rsidRPr="00D27503" w:rsidTr="00537CCB">
        <w:tc>
          <w:tcPr>
            <w:tcW w:w="534" w:type="dxa"/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8269" w:type="dxa"/>
            <w:gridSpan w:val="5"/>
            <w:tcBorders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r w:rsidRPr="00D27503">
              <w:rPr>
                <w:color w:val="000000"/>
              </w:rPr>
              <w:t>На курсах повышения квалификации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7574B3" w:rsidRPr="00D27503" w:rsidTr="006401F4">
        <w:tc>
          <w:tcPr>
            <w:tcW w:w="534" w:type="dxa"/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8269" w:type="dxa"/>
            <w:gridSpan w:val="5"/>
            <w:tcBorders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proofErr w:type="gramStart"/>
            <w:r w:rsidRPr="00D27503">
              <w:rPr>
                <w:color w:val="000000"/>
              </w:rPr>
              <w:t>На</w:t>
            </w:r>
            <w:proofErr w:type="gramEnd"/>
            <w:r w:rsidRPr="00D27503">
              <w:rPr>
                <w:color w:val="000000"/>
              </w:rPr>
              <w:t xml:space="preserve"> </w:t>
            </w:r>
            <w:proofErr w:type="gramStart"/>
            <w:r w:rsidRPr="00D27503">
              <w:rPr>
                <w:color w:val="000000"/>
              </w:rPr>
              <w:t>разного</w:t>
            </w:r>
            <w:proofErr w:type="gramEnd"/>
            <w:r w:rsidRPr="00D27503">
              <w:rPr>
                <w:color w:val="000000"/>
              </w:rPr>
              <w:t xml:space="preserve"> рода образовательных семинарах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7574B3" w:rsidRPr="00D27503" w:rsidTr="00073C3C">
        <w:tc>
          <w:tcPr>
            <w:tcW w:w="534" w:type="dxa"/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8269" w:type="dxa"/>
            <w:gridSpan w:val="5"/>
            <w:tcBorders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27503">
              <w:rPr>
                <w:color w:val="000000"/>
              </w:rPr>
              <w:t>У опытных педагогов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7574B3" w:rsidTr="00C714F9">
        <w:tc>
          <w:tcPr>
            <w:tcW w:w="534" w:type="dxa"/>
          </w:tcPr>
          <w:p w:rsidR="007574B3" w:rsidRPr="00D2750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8269" w:type="dxa"/>
            <w:gridSpan w:val="5"/>
            <w:tcBorders>
              <w:right w:val="single" w:sz="4" w:space="0" w:color="auto"/>
            </w:tcBorders>
          </w:tcPr>
          <w:p w:rsidR="007574B3" w:rsidRPr="00D27503" w:rsidRDefault="007574B3" w:rsidP="00D2750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r w:rsidRPr="00D27503">
              <w:rPr>
                <w:color w:val="000000"/>
              </w:rPr>
              <w:t xml:space="preserve">Через самообразование (читал, размышлял и т.д.) 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7574B3" w:rsidRDefault="007574B3" w:rsidP="00D27503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</w:tbl>
    <w:p w:rsidR="00D27503" w:rsidRDefault="00D27503" w:rsidP="00FD073A"/>
    <w:sectPr w:rsidR="00D27503" w:rsidSect="00FD07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3102A"/>
    <w:multiLevelType w:val="multilevel"/>
    <w:tmpl w:val="7E92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574B3"/>
    <w:rsid w:val="00346A69"/>
    <w:rsid w:val="00637F7E"/>
    <w:rsid w:val="006C010A"/>
    <w:rsid w:val="007574B3"/>
    <w:rsid w:val="00C85D17"/>
    <w:rsid w:val="00D27503"/>
    <w:rsid w:val="00EB5DB1"/>
    <w:rsid w:val="00FD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7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2021-04-27T04:02:00Z</cp:lastPrinted>
  <dcterms:created xsi:type="dcterms:W3CDTF">2021-04-27T03:53:00Z</dcterms:created>
  <dcterms:modified xsi:type="dcterms:W3CDTF">2021-04-27T04:45:00Z</dcterms:modified>
</cp:coreProperties>
</file>